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cs="Gotham Rounded Medium" w:hAnsi="Gotham Rounded Medium" w:eastAsia="Gotham Rounded Medium"/>
          <w:sz w:val="24"/>
          <w:szCs w:val="24"/>
          <w:u w:color="000000"/>
        </w:rPr>
      </w:pPr>
      <w:r>
        <w:rPr>
          <w:rFonts w:ascii="Gotham Rounded Medium" w:cs="Gotham Rounded Medium" w:hAnsi="Gotham Rounded Medium" w:eastAsia="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713741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spacing w:line="288" w:lineRule="auto"/>
        <w:rPr>
          <w:rFonts w:ascii="Gotham Rounded Medium" w:cs="Gotham Rounded Medium" w:hAnsi="Gotham Rounded Medium" w:eastAsia="Gotham Rounded Medium"/>
          <w:sz w:val="24"/>
          <w:szCs w:val="24"/>
          <w:u w:color="000000"/>
        </w:rPr>
      </w:pPr>
    </w:p>
    <w:p>
      <w:pPr>
        <w:pStyle w:val="Body A"/>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Just Basics for iOS Devices</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Chia Hong Sen</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Just Basics Series</w:t>
      </w:r>
    </w:p>
    <w:p>
      <w:pPr>
        <w:pStyle w:val="Body A"/>
        <w:spacing w:line="288" w:lineRule="auto"/>
        <w:jc w:val="both"/>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my name is Hong Sen, I am an IT trainer at Guide Dogs Singapore. Today,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be showing you how you can perform some basic functions on an iPhone.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Firstly, we will take a look at how you can power on and off your iPhone. We will then see how you can adjust the volume levels to your preference. Last but not least, we will try activating Siri, which can help you to perform some simple tasks.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Today, we will be demonstrating on an iPhone 13.</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In one of our previous videos, we went through the orientation for the iPhone. You may wish to refer to that if you need a quick refresher.</w:t>
      </w:r>
    </w:p>
    <w:p>
      <w:pPr>
        <w:pStyle w:val="Body A"/>
        <w:spacing w:line="288" w:lineRule="auto"/>
        <w:rPr>
          <w:rFonts w:ascii="Gotham Rounded Book" w:cs="Gotham Rounded Book" w:hAnsi="Gotham Rounded Book" w:eastAsia="Gotham Rounded Book"/>
          <w:b w:val="1"/>
          <w:b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 xml:space="preserve">Power On an iPhone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power on the iPhone, press and hold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Power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for about 5 seconds. The Apple logo should appear on the screen.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try that now.</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press</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and hold</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to power on the iPhone. Apple logo appears on the phone screen.]</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 have done that. The iPhone should take about 30 seconds to power up, and VoiceOver should start talking as we have enabled that previously.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Adjust Volume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iPhone has now powered up and we are now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screen.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take a look at how we can adjust volume on the iPhone.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adjust the volume, use the volume buttons, the volume up button increases the volume, and the volume down button decreases the volume. This will adjust the volume of any media that is currently playing along with VoiceOver</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volume. If you are in a call, this will adjust the call volume.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give that a try.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uses a one-finger swipe to the left, VoiceOver reads out the apps accordingly, then Hong Sen presses the up button and uses one finger swipe to the right, then VoiceOver increases the volume while reading out the apps. Hong Sen presses the down button and uses one finger swipe to the right, VoiceOver decreases the volume while reading out the apps.]</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b w:val="1"/>
          <w:bCs w:val="1"/>
          <w:sz w:val="36"/>
          <w:szCs w:val="36"/>
          <w:u w:color="000000"/>
        </w:rPr>
      </w:pPr>
      <w:r>
        <w:rPr>
          <w:rFonts w:ascii="Gotham Rounded Bold" w:hAnsi="Gotham Rounded Bold"/>
          <w:sz w:val="36"/>
          <w:szCs w:val="36"/>
          <w:u w:color="0070c0"/>
          <w:rtl w:val="0"/>
          <w:lang w:val="en-US"/>
        </w:rPr>
        <w:t xml:space="preserve">Activate Siri (Virtual Assistant)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now take look at Siri. Siri is a virtual assistant, you can use spoken commands to perform simple tasks. To bring up Siri, press and hold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Power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or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Side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If your Apple device has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Use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to trigger Siri instead.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give that a try.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presses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Side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a beep sound comes along, and Siri is activated. Then followed by VoiceOver talking.]</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try to ask Siri some questions.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presses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Side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and asks,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What</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the time?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Siri announce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the time accordingly. Hong Sen presses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Side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again, and asks,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How</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 the weather?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Siri tells the weather accordingly.]</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Siri can also do things like enabling and disabling some features on the phone, such as turning on and off VoiceOver.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try that.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press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Side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and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Turn off VoiceOver.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Siri answer</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Ok, VoiceOver is now off.</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Hong Sen presses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Power</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Side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again, and says,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Turn on VoiceOver.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Siri answer</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Ok, I</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ve turned the VoiceOver on.</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Another way to trigger Siri is with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Hey Siri</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command, where you just say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Hey Siri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and Siri listens up for your command. This needs to be enabled either through the setup process or in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Settings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these are the basic functionalities of an iPhone. We have seen how an iPhone can be powered on and off, how its volume levels can be adjusted, and how to activate Siri. I hope you found this to be useful. Once again, my name is Hong Sen, and we will meet again next time.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jc w:val="both"/>
      </w:pPr>
      <w:r>
        <w:rPr>
          <w:rFonts w:ascii="Gotham Rounded Book" w:hAnsi="Gotham Rounded Book"/>
          <w:sz w:val="36"/>
          <w:szCs w:val="36"/>
          <w:u w:color="000000"/>
          <w:rtl w:val="0"/>
          <w:lang w:val="en-US"/>
        </w:rPr>
        <w:t xml:space="preserve">If you would like to learn more about operating your phone, you can contact our IT trainers at Guide Dogs Singapore by calling us at 6339 7900 or emailing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w:t>
      </w:r>
    </w:p>
    <w:sectPr>
      <w:headerReference w:type="default" r:id="rId6"/>
      <w:footerReference w:type="default" r:id="rId7"/>
      <w:pgSz w:w="11900" w:h="16840" w:orient="portrait"/>
      <w:pgMar w:top="1440" w:right="1134" w:bottom="1440" w:left="1134" w:header="0"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Book">
    <w:charset w:val="00"/>
    <w:family w:val="roman"/>
    <w:pitch w:val="default"/>
  </w:font>
  <w:font w:name="Gotham Rounded Medium">
    <w:charset w:val="00"/>
    <w:family w:val="roman"/>
    <w:pitch w:val="default"/>
  </w:font>
  <w:font w:name="Gotham Rounded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612"/>
        <w:tab w:val="clear" w:pos="9020"/>
      </w:tabs>
    </w:pPr>
    <w:r>
      <w:rPr>
        <w:rFonts w:ascii="Gotham Rounded Book" w:hAnsi="Gotham Rounded Book"/>
        <w:sz w:val="28"/>
        <w:szCs w:val="28"/>
        <w:rtl w:val="0"/>
      </w:rPr>
      <w:tab/>
      <w:t xml:space="preserve">Page </w:t>
    </w:r>
    <w:r>
      <w:rPr>
        <w:rFonts w:ascii="Gotham Rounded Book" w:cs="Gotham Rounded Book" w:hAnsi="Gotham Rounded Book" w:eastAsia="Gotham Rounded Book"/>
        <w:sz w:val="28"/>
        <w:szCs w:val="28"/>
        <w:rtl w:val="0"/>
      </w:rPr>
      <w:fldChar w:fldCharType="begin" w:fldLock="0"/>
    </w:r>
    <w:r>
      <w:rPr>
        <w:rFonts w:ascii="Gotham Rounded Book" w:cs="Gotham Rounded Book" w:hAnsi="Gotham Rounded Book" w:eastAsia="Gotham Rounded Book"/>
        <w:sz w:val="28"/>
        <w:szCs w:val="28"/>
        <w:rtl w:val="0"/>
      </w:rPr>
      <w:instrText xml:space="preserve"> PAGE </w:instrText>
    </w:r>
    <w:r>
      <w:rPr>
        <w:rFonts w:ascii="Gotham Rounded Book" w:cs="Gotham Rounded Book" w:hAnsi="Gotham Rounded Book" w:eastAsia="Gotham Rounded Book"/>
        <w:sz w:val="28"/>
        <w:szCs w:val="28"/>
        <w:rtl w:val="0"/>
      </w:rPr>
      <w:fldChar w:fldCharType="separate" w:fldLock="0"/>
    </w:r>
    <w:r>
      <w:rPr>
        <w:rFonts w:ascii="Gotham Rounded Book" w:cs="Gotham Rounded Book" w:hAnsi="Gotham Rounded Book" w:eastAsia="Gotham Rounded Book"/>
        <w:sz w:val="28"/>
        <w:szCs w:val="28"/>
        <w:rtl w:val="0"/>
      </w:rPr>
    </w:r>
    <w:r>
      <w:rPr>
        <w:rFonts w:ascii="Gotham Rounded Book" w:cs="Gotham Rounded Book" w:hAnsi="Gotham Rounded Book" w:eastAsia="Gotham Rounded Book"/>
        <w:sz w:val="28"/>
        <w:szCs w:val="28"/>
        <w:rtl w:val="0"/>
      </w:rPr>
      <w:fldChar w:fldCharType="end" w:fldLock="0"/>
    </w:r>
    <w:r>
      <w:rPr>
        <w:rFonts w:ascii="Gotham Rounded Book" w:hAnsi="Gotham Rounded Book"/>
        <w:sz w:val="28"/>
        <w:szCs w:val="28"/>
        <w:rtl w:val="0"/>
        <w:lang w:val="en-US"/>
      </w:rPr>
      <w:t xml:space="preserve"> of </w:t>
    </w:r>
    <w:r>
      <w:rPr>
        <w:rFonts w:ascii="Gotham Rounded Book" w:cs="Gotham Rounded Book" w:hAnsi="Gotham Rounded Book" w:eastAsia="Gotham Rounded Book"/>
        <w:sz w:val="28"/>
        <w:szCs w:val="28"/>
        <w:rtl w:val="0"/>
      </w:rPr>
      <w:fldChar w:fldCharType="begin" w:fldLock="0"/>
    </w:r>
    <w:r>
      <w:rPr>
        <w:rFonts w:ascii="Gotham Rounded Book" w:cs="Gotham Rounded Book" w:hAnsi="Gotham Rounded Book" w:eastAsia="Gotham Rounded Book"/>
        <w:sz w:val="28"/>
        <w:szCs w:val="28"/>
        <w:rtl w:val="0"/>
      </w:rPr>
      <w:instrText xml:space="preserve"> NUMPAGES </w:instrText>
    </w:r>
    <w:r>
      <w:rPr>
        <w:rFonts w:ascii="Gotham Rounded Book" w:cs="Gotham Rounded Book" w:hAnsi="Gotham Rounded Book" w:eastAsia="Gotham Rounded Book"/>
        <w:sz w:val="28"/>
        <w:szCs w:val="28"/>
        <w:rtl w:val="0"/>
      </w:rPr>
      <w:fldChar w:fldCharType="separate" w:fldLock="0"/>
    </w:r>
    <w:r>
      <w:rPr>
        <w:rFonts w:ascii="Gotham Rounded Book" w:cs="Gotham Rounded Book" w:hAnsi="Gotham Rounded Book" w:eastAsia="Gotham Rounded Book"/>
        <w:sz w:val="28"/>
        <w:szCs w:val="28"/>
        <w:rtl w:val="0"/>
      </w:rPr>
    </w:r>
    <w:r>
      <w:rPr>
        <w:rFonts w:ascii="Gotham Rounded Book" w:cs="Gotham Rounded Book" w:hAnsi="Gotham Rounded Book" w:eastAsia="Gotham Rounded Book"/>
        <w:sz w:val="28"/>
        <w:szCs w:val="2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